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7D49">
      <w:pP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第一步：学院管理员登录校友邦网站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instrText xml:space="preserve"> HYPERLINK "https://www.xybsyw.com" </w:instrTex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/>
          <w:b/>
          <w:bCs/>
          <w:sz w:val="28"/>
          <w:szCs w:val="28"/>
          <w:lang w:val="en-US" w:eastAsia="zh-CN"/>
        </w:rPr>
        <w:t>https://www.xybsyw.com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。</w:t>
      </w:r>
    </w:p>
    <w:p w14:paraId="28471EFD">
      <w:pPr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学院管理员账号：工号  密码：</w:t>
      </w:r>
    </w:p>
    <w:p w14:paraId="75D20985">
      <w:pPr>
        <w:jc w:val="right"/>
      </w:pPr>
      <w:r>
        <w:drawing>
          <wp:inline distT="0" distB="0" distL="114300" distR="114300">
            <wp:extent cx="5553075" cy="349059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5BDDF"/>
    <w:p w14:paraId="155B3444">
      <w:pPr>
        <w:rPr>
          <w:rFonts w:hint="default" w:ascii="宋体" w:hAnsi="宋体" w:eastAsia="宋体" w:cs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第二步：点击“学分认定”-“学分申报”-“待审核”</w:t>
      </w:r>
    </w:p>
    <w:p w14:paraId="3C9694EA">
      <w:p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drawing>
          <wp:inline distT="0" distB="0" distL="114300" distR="114300">
            <wp:extent cx="5469890" cy="3552190"/>
            <wp:effectExtent l="0" t="0" r="16510" b="10160"/>
            <wp:docPr id="3" name="图片 3" descr="648fce0c74acfb5f30c2ad86b175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8fce0c74acfb5f30c2ad86b175d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1E4A">
      <w:pP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第三步：审核相关信息</w:t>
      </w:r>
    </w:p>
    <w:p w14:paraId="0F3A8E8F">
      <w:pPr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drawing>
          <wp:inline distT="0" distB="0" distL="114300" distR="114300">
            <wp:extent cx="4331335" cy="4176395"/>
            <wp:effectExtent l="0" t="0" r="12065" b="14605"/>
            <wp:docPr id="4" name="图片 4" descr="1aa0b291d4be34bf97cfd4f18736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aa0b291d4be34bf97cfd4f187363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24C1A">
      <w:pPr>
        <w:rPr>
          <w:rFonts w:hint="default" w:ascii="宋体" w:hAnsi="宋体" w:eastAsia="宋体" w:cs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第四步：审核通过，审核认证学分</w:t>
      </w:r>
    </w:p>
    <w:p w14:paraId="6C2F7552">
      <w:pPr>
        <w:jc w:val="center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default" w:ascii="宋体" w:hAnsi="宋体" w:eastAsia="宋体" w:cs="宋体"/>
          <w:sz w:val="28"/>
          <w:szCs w:val="32"/>
          <w:lang w:val="en-US" w:eastAsia="zh-CN"/>
        </w:rPr>
        <w:drawing>
          <wp:inline distT="0" distB="0" distL="114300" distR="114300">
            <wp:extent cx="5628005" cy="3570605"/>
            <wp:effectExtent l="0" t="0" r="10795" b="10795"/>
            <wp:docPr id="5" name="图片 5" descr="68b57fc76c6e045fc2dc3f93df13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8b57fc76c6e045fc2dc3f93df13a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427B">
      <w:pPr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default" w:ascii="宋体" w:hAnsi="宋体" w:eastAsia="宋体" w:cs="宋体"/>
          <w:sz w:val="28"/>
          <w:szCs w:val="32"/>
          <w:lang w:val="en-US" w:eastAsia="zh-CN"/>
        </w:rPr>
        <w:drawing>
          <wp:inline distT="0" distB="0" distL="114300" distR="114300">
            <wp:extent cx="5766435" cy="3498850"/>
            <wp:effectExtent l="0" t="0" r="5715" b="6350"/>
            <wp:docPr id="7" name="图片 7" descr="1688993d95943f37bbe56da0ecef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8993d95943f37bbe56da0ecef05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B9C57">
      <w:pPr>
        <w:rPr>
          <w:rFonts w:hint="eastAsia" w:ascii="宋体" w:hAnsi="宋体" w:eastAsia="宋体" w:cs="宋体"/>
          <w:sz w:val="28"/>
          <w:szCs w:val="32"/>
          <w:lang w:val="en-US" w:eastAsia="zh-CN"/>
        </w:rPr>
      </w:pPr>
    </w:p>
    <w:p w14:paraId="7DB30489">
      <w:pPr>
        <w:rPr>
          <w:rFonts w:hint="default" w:ascii="宋体" w:hAnsi="宋体" w:eastAsia="宋体" w:cs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第五步：审核不通过，写明退回原因；待学生再次提交，重新审核</w:t>
      </w:r>
    </w:p>
    <w:p w14:paraId="568A0FEC">
      <w:pPr>
        <w:rPr>
          <w:rFonts w:hint="default" w:ascii="宋体" w:hAnsi="宋体" w:eastAsia="宋体" w:cs="宋体"/>
          <w:sz w:val="28"/>
          <w:szCs w:val="32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sz w:val="28"/>
          <w:szCs w:val="32"/>
          <w:lang w:val="en-US" w:eastAsia="zh-CN"/>
        </w:rPr>
        <w:drawing>
          <wp:inline distT="0" distB="0" distL="114300" distR="114300">
            <wp:extent cx="5770245" cy="3548380"/>
            <wp:effectExtent l="0" t="0" r="1905" b="13970"/>
            <wp:docPr id="6" name="图片 6" descr="16da662ec5d5b0ff5f11ba293fa5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da662ec5d5b0ff5f11ba293fa58a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089BB67">
      <w:pPr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default" w:ascii="宋体" w:hAnsi="宋体" w:eastAsia="宋体" w:cs="宋体"/>
          <w:sz w:val="28"/>
          <w:szCs w:val="32"/>
          <w:lang w:val="en-US" w:eastAsia="zh-CN"/>
        </w:rPr>
        <w:drawing>
          <wp:inline distT="0" distB="0" distL="114300" distR="114300">
            <wp:extent cx="4786630" cy="6362065"/>
            <wp:effectExtent l="0" t="0" r="13970" b="635"/>
            <wp:docPr id="8" name="图片 8" descr="00967de549b44eb36f311a4139c0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967de549b44eb36f311a4139c02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636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E57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3A6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33A6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86"/>
    <w:rsid w:val="00065D19"/>
    <w:rsid w:val="000B6946"/>
    <w:rsid w:val="00175CBB"/>
    <w:rsid w:val="00427B11"/>
    <w:rsid w:val="0070189D"/>
    <w:rsid w:val="009A3553"/>
    <w:rsid w:val="009B08BD"/>
    <w:rsid w:val="00C167FD"/>
    <w:rsid w:val="00C50423"/>
    <w:rsid w:val="00CA72F7"/>
    <w:rsid w:val="00D403CF"/>
    <w:rsid w:val="00E15F12"/>
    <w:rsid w:val="00E635B3"/>
    <w:rsid w:val="00ED7AA8"/>
    <w:rsid w:val="00FA3E86"/>
    <w:rsid w:val="10BD20B9"/>
    <w:rsid w:val="1FC63B1B"/>
    <w:rsid w:val="32FD24FD"/>
    <w:rsid w:val="38746929"/>
    <w:rsid w:val="413A71A7"/>
    <w:rsid w:val="4A5C1E12"/>
    <w:rsid w:val="502617DE"/>
    <w:rsid w:val="53A51C1E"/>
    <w:rsid w:val="60082DB8"/>
    <w:rsid w:val="7BC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</Words>
  <Characters>119</Characters>
  <Lines>2</Lines>
  <Paragraphs>1</Paragraphs>
  <TotalTime>1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2021-03-20T12:27:00Z</dcterms:created>
  <dc:creator>1770426535@qq.com</dc:creator>
  <cp:lastModifiedBy>教务处</cp:lastModifiedBy>
  <dcterms:modified xsi:type="dcterms:W3CDTF">2025-03-14T03:45:22Z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eyJoZGlkIjoiOGRkYTA5MjgxNjk3NWU0OTY0NGZiYWUzM2IyOTUzYjIiLCJ1c2VySWQiOiIzMzM0ODQxODUifQ==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F89D41C1C09541BAA581D5B20037A05E_12</vt:lpwstr>
  </property>
</Properties>
</file>